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B5" w:rsidRPr="006F7202" w:rsidRDefault="00607FDA" w:rsidP="00DA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Отчет о деятельности Департамента ПР и АПК НАО</w:t>
      </w:r>
      <w:r w:rsidR="004579B5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A6D75" w:rsidRPr="006F7202" w:rsidRDefault="006424C9" w:rsidP="0045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</w:t>
      </w:r>
      <w:r w:rsidR="00F56769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10</w:t>
      </w:r>
      <w:r w:rsidR="00C178C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.0</w:t>
      </w:r>
      <w:r w:rsidR="00F16D40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6</w:t>
      </w:r>
      <w:r w:rsidR="00607FDA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="00F56769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14</w:t>
      </w:r>
      <w:r w:rsidR="00C178C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.0</w:t>
      </w:r>
      <w:r w:rsidR="00F16D40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6</w:t>
      </w:r>
      <w:r w:rsidR="00833BC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.201</w:t>
      </w:r>
      <w:r w:rsidR="009C0AA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9</w:t>
      </w: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)</w:t>
      </w:r>
    </w:p>
    <w:p w:rsidR="00DA6D75" w:rsidRPr="006F7202" w:rsidRDefault="00DA6D75" w:rsidP="004C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33B78" w:rsidRPr="006F7202" w:rsidRDefault="00433B78" w:rsidP="00872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АПК:</w:t>
      </w:r>
      <w:r w:rsidR="00F000ED" w:rsidRPr="006F7202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8916C7" w:rsidRPr="006F7202" w:rsidRDefault="008916C7" w:rsidP="0089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56769" w:rsidRDefault="00F56769" w:rsidP="00F5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34B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по торговле и потребительскому рынку</w:t>
      </w:r>
    </w:p>
    <w:p w:rsidR="00F56769" w:rsidRDefault="00F56769" w:rsidP="00F5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60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F52607">
        <w:rPr>
          <w:rFonts w:ascii="Times New Roman" w:hAnsi="Times New Roman" w:cs="Times New Roman"/>
          <w:sz w:val="26"/>
          <w:szCs w:val="26"/>
        </w:rPr>
        <w:t xml:space="preserve">Рассмотрены документы для предоставления субсидии в целях финансового обеспечения (возмещения затрат), возникающих в связи с реализацией населению продовольственных товаров в части затрат по доставке в сельские населённые пункты Ненецкого автономного округа. </w:t>
      </w:r>
    </w:p>
    <w:p w:rsidR="00F56769" w:rsidRPr="00F52607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607">
        <w:rPr>
          <w:rFonts w:ascii="Times New Roman" w:hAnsi="Times New Roman" w:cs="Times New Roman"/>
          <w:b/>
          <w:sz w:val="26"/>
          <w:szCs w:val="26"/>
        </w:rPr>
        <w:t>Всего перечислено 770 530,92 рублей</w:t>
      </w:r>
      <w:r w:rsidRPr="00F52607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F56769" w:rsidRPr="00F52607" w:rsidRDefault="00F56769" w:rsidP="00F56769">
      <w:pPr>
        <w:spacing w:after="0" w:line="240" w:lineRule="auto"/>
        <w:ind w:left="426" w:firstLine="709"/>
        <w:rPr>
          <w:rFonts w:ascii="Times New Roman" w:hAnsi="Times New Roman" w:cs="Times New Roman"/>
          <w:sz w:val="26"/>
          <w:szCs w:val="26"/>
        </w:rPr>
      </w:pPr>
      <w:r w:rsidRPr="00F52607">
        <w:rPr>
          <w:rFonts w:ascii="Times New Roman" w:hAnsi="Times New Roman" w:cs="Times New Roman"/>
          <w:sz w:val="26"/>
          <w:szCs w:val="26"/>
        </w:rPr>
        <w:t>1) ИП Бараков В.П. – 88 353,35 руб.;</w:t>
      </w:r>
    </w:p>
    <w:p w:rsidR="00F56769" w:rsidRPr="00F52607" w:rsidRDefault="00F56769" w:rsidP="00F56769">
      <w:pPr>
        <w:spacing w:after="0" w:line="240" w:lineRule="auto"/>
        <w:ind w:left="426" w:firstLine="709"/>
        <w:rPr>
          <w:rFonts w:ascii="Times New Roman" w:hAnsi="Times New Roman" w:cs="Times New Roman"/>
          <w:sz w:val="26"/>
          <w:szCs w:val="26"/>
        </w:rPr>
      </w:pPr>
      <w:r w:rsidRPr="00F52607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F52607">
        <w:rPr>
          <w:rFonts w:ascii="Times New Roman" w:hAnsi="Times New Roman" w:cs="Times New Roman"/>
          <w:sz w:val="26"/>
          <w:szCs w:val="26"/>
        </w:rPr>
        <w:t>Индигское</w:t>
      </w:r>
      <w:proofErr w:type="spellEnd"/>
      <w:r w:rsidRPr="00F52607">
        <w:rPr>
          <w:rFonts w:ascii="Times New Roman" w:hAnsi="Times New Roman" w:cs="Times New Roman"/>
          <w:sz w:val="26"/>
          <w:szCs w:val="26"/>
        </w:rPr>
        <w:t xml:space="preserve"> ПО – 682 177,57 руб.;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607">
        <w:rPr>
          <w:rFonts w:ascii="Times New Roman" w:hAnsi="Times New Roman" w:cs="Times New Roman"/>
          <w:sz w:val="26"/>
          <w:szCs w:val="26"/>
        </w:rPr>
        <w:t xml:space="preserve">2. Рассмотрены документы для предоставления субсидии в целях частичного возмещения затрат, возникающих в связи с производством хлеба основных сортов и (или) в связи с оказанием услуг по доставке хлеба в сельские населенные пункты Ненецкого автономного округа. </w:t>
      </w:r>
    </w:p>
    <w:p w:rsidR="00F56769" w:rsidRPr="00F52607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Всего перечислено </w:t>
      </w:r>
      <w:r w:rsidRPr="00F52607">
        <w:rPr>
          <w:rFonts w:ascii="Times New Roman" w:hAnsi="Times New Roman" w:cs="Times New Roman"/>
          <w:b/>
          <w:sz w:val="26"/>
          <w:szCs w:val="26"/>
        </w:rPr>
        <w:t>5 654 808,68 рублей</w:t>
      </w:r>
      <w:r w:rsidRPr="00F52607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F56769" w:rsidRPr="00F52607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607">
        <w:rPr>
          <w:rFonts w:ascii="Times New Roman" w:hAnsi="Times New Roman" w:cs="Times New Roman"/>
          <w:sz w:val="26"/>
          <w:szCs w:val="26"/>
        </w:rPr>
        <w:t>1) ОАО «</w:t>
      </w:r>
      <w:proofErr w:type="spellStart"/>
      <w:r w:rsidRPr="00F52607">
        <w:rPr>
          <w:rFonts w:ascii="Times New Roman" w:hAnsi="Times New Roman" w:cs="Times New Roman"/>
          <w:sz w:val="26"/>
          <w:szCs w:val="26"/>
        </w:rPr>
        <w:t>Нарьян-Марский</w:t>
      </w:r>
      <w:proofErr w:type="spellEnd"/>
      <w:r w:rsidRPr="00F52607">
        <w:rPr>
          <w:rFonts w:ascii="Times New Roman" w:hAnsi="Times New Roman" w:cs="Times New Roman"/>
          <w:sz w:val="26"/>
          <w:szCs w:val="26"/>
        </w:rPr>
        <w:t xml:space="preserve"> хлебозавод» – 2 881 162,43 руб.;</w:t>
      </w:r>
    </w:p>
    <w:p w:rsidR="00F56769" w:rsidRPr="00F52607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607">
        <w:rPr>
          <w:rFonts w:ascii="Times New Roman" w:hAnsi="Times New Roman" w:cs="Times New Roman"/>
          <w:sz w:val="26"/>
          <w:szCs w:val="26"/>
        </w:rPr>
        <w:t>2)  ПО Печорский Пекарь – 1 053 228,60 руб.;</w:t>
      </w:r>
    </w:p>
    <w:p w:rsidR="00F56769" w:rsidRPr="00F52607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607">
        <w:rPr>
          <w:rFonts w:ascii="Times New Roman" w:hAnsi="Times New Roman" w:cs="Times New Roman"/>
          <w:sz w:val="26"/>
          <w:szCs w:val="26"/>
        </w:rPr>
        <w:t xml:space="preserve">3) ПО </w:t>
      </w:r>
      <w:proofErr w:type="spellStart"/>
      <w:r w:rsidRPr="00F52607">
        <w:rPr>
          <w:rFonts w:ascii="Times New Roman" w:hAnsi="Times New Roman" w:cs="Times New Roman"/>
          <w:sz w:val="26"/>
          <w:szCs w:val="26"/>
        </w:rPr>
        <w:t>Несский</w:t>
      </w:r>
      <w:proofErr w:type="spellEnd"/>
      <w:r w:rsidRPr="00F52607">
        <w:rPr>
          <w:rFonts w:ascii="Times New Roman" w:hAnsi="Times New Roman" w:cs="Times New Roman"/>
          <w:sz w:val="26"/>
          <w:szCs w:val="26"/>
        </w:rPr>
        <w:t xml:space="preserve"> Пекарь – 675 192,62 руб.;</w:t>
      </w:r>
    </w:p>
    <w:p w:rsidR="00F56769" w:rsidRPr="00F52607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607">
        <w:rPr>
          <w:rFonts w:ascii="Times New Roman" w:hAnsi="Times New Roman" w:cs="Times New Roman"/>
          <w:sz w:val="26"/>
          <w:szCs w:val="26"/>
        </w:rPr>
        <w:t xml:space="preserve">4) ИП </w:t>
      </w:r>
      <w:proofErr w:type="spellStart"/>
      <w:r w:rsidRPr="00F52607">
        <w:rPr>
          <w:rFonts w:ascii="Times New Roman" w:hAnsi="Times New Roman" w:cs="Times New Roman"/>
          <w:sz w:val="26"/>
          <w:szCs w:val="26"/>
        </w:rPr>
        <w:t>Левчакова</w:t>
      </w:r>
      <w:proofErr w:type="spellEnd"/>
      <w:r w:rsidRPr="00F52607">
        <w:rPr>
          <w:rFonts w:ascii="Times New Roman" w:hAnsi="Times New Roman" w:cs="Times New Roman"/>
          <w:sz w:val="26"/>
          <w:szCs w:val="26"/>
        </w:rPr>
        <w:t xml:space="preserve"> Л.Д. – 502 125,25 руб.;</w:t>
      </w:r>
    </w:p>
    <w:p w:rsidR="00F56769" w:rsidRPr="00F52607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607">
        <w:rPr>
          <w:rFonts w:ascii="Times New Roman" w:hAnsi="Times New Roman" w:cs="Times New Roman"/>
          <w:sz w:val="26"/>
          <w:szCs w:val="26"/>
        </w:rPr>
        <w:t xml:space="preserve">5) ИП Шульгин К.А. - 362 691,99 </w:t>
      </w:r>
      <w:proofErr w:type="spellStart"/>
      <w:r w:rsidRPr="00F52607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F52607">
        <w:rPr>
          <w:rFonts w:ascii="Times New Roman" w:hAnsi="Times New Roman" w:cs="Times New Roman"/>
          <w:sz w:val="26"/>
          <w:szCs w:val="26"/>
        </w:rPr>
        <w:t>;</w:t>
      </w:r>
    </w:p>
    <w:p w:rsidR="00F56769" w:rsidRPr="00F52607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607">
        <w:rPr>
          <w:rFonts w:ascii="Times New Roman" w:hAnsi="Times New Roman" w:cs="Times New Roman"/>
          <w:sz w:val="26"/>
          <w:szCs w:val="26"/>
        </w:rPr>
        <w:t>6) ОАО «Север-Продукт» - 180 407,79</w:t>
      </w:r>
    </w:p>
    <w:p w:rsidR="00F56769" w:rsidRPr="00C350BA" w:rsidRDefault="00F56769" w:rsidP="00F5676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350BA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> </w:t>
      </w:r>
      <w:r w:rsidRPr="00C350BA">
        <w:rPr>
          <w:rFonts w:ascii="Times New Roman" w:hAnsi="Times New Roman" w:cs="Times New Roman"/>
          <w:sz w:val="26"/>
          <w:szCs w:val="26"/>
        </w:rPr>
        <w:t xml:space="preserve">Проведены общественные обсуждения </w:t>
      </w:r>
      <w:r>
        <w:rPr>
          <w:rFonts w:ascii="Times New Roman" w:hAnsi="Times New Roman" w:cs="Times New Roman"/>
          <w:sz w:val="26"/>
          <w:szCs w:val="26"/>
        </w:rPr>
        <w:t>правоприменительной практики</w:t>
      </w:r>
      <w:r w:rsidRPr="00C350BA">
        <w:rPr>
          <w:rFonts w:ascii="Times New Roman" w:hAnsi="Times New Roman" w:cs="Times New Roman"/>
          <w:sz w:val="26"/>
          <w:szCs w:val="26"/>
        </w:rPr>
        <w:t xml:space="preserve"> в сфере регулирования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769" w:rsidRPr="00C350BA" w:rsidRDefault="00F56769" w:rsidP="00F56769">
      <w:pPr>
        <w:widowControl w:val="0"/>
        <w:shd w:val="clear" w:color="auto" w:fill="FFFFFF"/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350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Утверждено распоряжение Департамента</w:t>
      </w:r>
      <w:r w:rsidRPr="00C350BA">
        <w:rPr>
          <w:rFonts w:ascii="Times New Roman" w:hAnsi="Times New Roman" w:cs="Times New Roman"/>
          <w:sz w:val="26"/>
          <w:szCs w:val="26"/>
        </w:rPr>
        <w:t xml:space="preserve"> </w:t>
      </w:r>
      <w:r w:rsidRPr="00C350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от 14.06.2019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 № 795-р</w:t>
      </w:r>
      <w:r w:rsidRPr="00C350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«Об утверждении формы</w:t>
      </w:r>
      <w:r w:rsidRPr="00C350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 проверочного листа (списка контрольных вопросов), используемого при осуществлении регионального государственного контроля (надзора) в сфере розничной продажи алкогольной и спиртосодержащей продукции на территории Ненецкого автономного округу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»</w:t>
      </w:r>
      <w:r w:rsidRPr="00C350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.</w:t>
      </w:r>
    </w:p>
    <w:p w:rsidR="00F56769" w:rsidRPr="00C350BA" w:rsidRDefault="00F56769" w:rsidP="00F56769">
      <w:pPr>
        <w:widowControl w:val="0"/>
        <w:shd w:val="clear" w:color="auto" w:fill="FFFFFF"/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350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350BA">
        <w:rPr>
          <w:rFonts w:ascii="Times New Roman" w:hAnsi="Times New Roman" w:cs="Times New Roman"/>
          <w:sz w:val="26"/>
          <w:szCs w:val="26"/>
        </w:rPr>
        <w:t>Рассмотрен 1 пакет документов и выдана 1 лицензия на розничную продажу алкогольной продукции.</w:t>
      </w:r>
    </w:p>
    <w:p w:rsidR="00F56769" w:rsidRDefault="00F56769" w:rsidP="00F56769">
      <w:pPr>
        <w:widowControl w:val="0"/>
        <w:shd w:val="clear" w:color="auto" w:fill="FFFFFF"/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350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Утвержден приказ Департамента</w:t>
      </w:r>
      <w:r w:rsidRPr="00C350BA">
        <w:rPr>
          <w:rFonts w:ascii="Times New Roman" w:hAnsi="Times New Roman" w:cs="Times New Roman"/>
          <w:sz w:val="26"/>
          <w:szCs w:val="26"/>
        </w:rPr>
        <w:t xml:space="preserve"> от 14.06.2019</w:t>
      </w:r>
      <w:r>
        <w:rPr>
          <w:rFonts w:ascii="Times New Roman" w:hAnsi="Times New Roman" w:cs="Times New Roman"/>
          <w:sz w:val="26"/>
          <w:szCs w:val="26"/>
        </w:rPr>
        <w:t xml:space="preserve"> № 24-пр</w:t>
      </w:r>
      <w:r w:rsidRPr="00C35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внесении изменений</w:t>
      </w:r>
      <w:r w:rsidRPr="00C350BA">
        <w:rPr>
          <w:rFonts w:ascii="Times New Roman" w:hAnsi="Times New Roman" w:cs="Times New Roman"/>
          <w:sz w:val="26"/>
          <w:szCs w:val="26"/>
        </w:rPr>
        <w:t xml:space="preserve"> в Административный регламент осуществления регионального государственного контроля (надзора) в области розничной продажи алкогольной и спиртосодержащей продукции на территории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56769" w:rsidRPr="009F7762" w:rsidRDefault="00F56769" w:rsidP="00F5676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Pr="009F7762">
        <w:rPr>
          <w:rFonts w:ascii="Times New Roman" w:hAnsi="Times New Roman" w:cs="Times New Roman"/>
          <w:sz w:val="26"/>
          <w:szCs w:val="26"/>
        </w:rPr>
        <w:t xml:space="preserve">В правовое управление администрации Ненецкого автономного округа направлен проект постановления Администрации Ненецкого автономного округа «О </w:t>
      </w:r>
      <w:r w:rsidRPr="009F7762">
        <w:rPr>
          <w:rFonts w:ascii="Times New Roman" w:eastAsia="Calibri" w:hAnsi="Times New Roman" w:cs="Times New Roman"/>
          <w:sz w:val="26"/>
          <w:szCs w:val="26"/>
        </w:rPr>
        <w:t>внесении изменений в постановление Администрации Ненецкого автономного округа от 20.10.2016 № 339-п</w:t>
      </w:r>
      <w:r w:rsidRPr="009F7762">
        <w:rPr>
          <w:rFonts w:ascii="Times New Roman" w:hAnsi="Times New Roman" w:cs="Times New Roman"/>
          <w:sz w:val="26"/>
          <w:szCs w:val="26"/>
        </w:rPr>
        <w:t>».</w:t>
      </w:r>
      <w:r w:rsidRPr="009F7762">
        <w:rPr>
          <w:rFonts w:ascii="Times New Roman" w:hAnsi="Times New Roman" w:cs="Times New Roman"/>
          <w:sz w:val="26"/>
          <w:szCs w:val="26"/>
        </w:rPr>
        <w:tab/>
      </w:r>
    </w:p>
    <w:p w:rsidR="00F56769" w:rsidRPr="009F7762" w:rsidRDefault="00F56769" w:rsidP="00F5676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Pr="009F7762">
        <w:rPr>
          <w:rFonts w:ascii="Times New Roman" w:hAnsi="Times New Roman" w:cs="Times New Roman"/>
          <w:sz w:val="26"/>
          <w:szCs w:val="26"/>
        </w:rPr>
        <w:t>Ведется подготовка к заседанию Комиссии по противодействию незаконному обороту промышленной продукции в Ненецком автономном округе.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82294A">
        <w:rPr>
          <w:rFonts w:ascii="Times New Roman" w:hAnsi="Times New Roman" w:cs="Times New Roman"/>
          <w:sz w:val="26"/>
          <w:szCs w:val="26"/>
        </w:rPr>
        <w:t>. </w:t>
      </w:r>
      <w:r w:rsidRPr="000529C7">
        <w:rPr>
          <w:rFonts w:ascii="Times New Roman" w:hAnsi="Times New Roman" w:cs="Times New Roman"/>
          <w:sz w:val="26"/>
          <w:szCs w:val="26"/>
        </w:rPr>
        <w:t xml:space="preserve">Внесена информация о ценовом мониторинге в систему мониторинга </w:t>
      </w:r>
      <w:r w:rsidRPr="000529C7">
        <w:rPr>
          <w:rFonts w:ascii="Times New Roman" w:hAnsi="Times New Roman" w:cs="Times New Roman"/>
          <w:sz w:val="26"/>
          <w:szCs w:val="26"/>
        </w:rPr>
        <w:br/>
        <w:t>и прогнозирования продовольственной безопасности Российской Федерации.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10.Ведется работа по согласованию</w:t>
      </w:r>
      <w:r w:rsidRPr="009E5963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78AC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субсидий </w:t>
      </w:r>
      <w:r w:rsidRPr="00F778AC">
        <w:rPr>
          <w:rFonts w:ascii="Times New Roman" w:hAnsi="Times New Roman" w:cs="Times New Roman"/>
          <w:sz w:val="26"/>
          <w:szCs w:val="26"/>
        </w:rPr>
        <w:lastRenderedPageBreak/>
        <w:t>на частичное возмещение затрат по доставке сельскохозяйственной продукции для реализации населению продовольственных товаров в г. Нарьян-Мар и п. Искателей»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 Подготовлен и направлен в правовое управление Аппарата Администрации Ненецкого автономного округа проект постановления Администрации НАО </w:t>
      </w:r>
      <w:r w:rsidRPr="007C1647">
        <w:rPr>
          <w:rFonts w:ascii="Times New Roman" w:hAnsi="Times New Roman" w:cs="Times New Roman"/>
          <w:sz w:val="26"/>
          <w:szCs w:val="26"/>
        </w:rPr>
        <w:t>«Об утверждении Порядка предоставления субсидии юридическим лицам и индивидуальным предпринимателям, в целях частичного возмещения затрат на участие в выставках (ярмарках)»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 Направлено уведомление о начале обсуждения идеи </w:t>
      </w:r>
      <w:r w:rsidRPr="00F778AC">
        <w:rPr>
          <w:rFonts w:ascii="Times New Roman" w:hAnsi="Times New Roman" w:cs="Times New Roman"/>
          <w:sz w:val="26"/>
          <w:szCs w:val="26"/>
        </w:rPr>
        <w:t>предполагаемого правового регулирования о разработке новой методики расчета ставок субсидии на производство хлеба основных сортов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организациям, осуществляющим производство хлеба основных сортов;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уполномоченному по защите прав предпринимателей в НАО;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AC">
        <w:rPr>
          <w:rFonts w:ascii="Times New Roman" w:hAnsi="Times New Roman" w:cs="Times New Roman"/>
          <w:sz w:val="26"/>
          <w:szCs w:val="26"/>
        </w:rPr>
        <w:t>АО «Цент развития бизнеса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 Направлена в УФНС России по Архангельской области и НАО информация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 торговых дислокациях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Ненецкого автономного округа.</w:t>
      </w:r>
    </w:p>
    <w:p w:rsidR="00F56769" w:rsidRPr="00F52607" w:rsidRDefault="00F56769" w:rsidP="00F5676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6769" w:rsidRDefault="00F56769" w:rsidP="00F5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51E2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господдержки, анализа и прогнозирования</w:t>
      </w:r>
    </w:p>
    <w:p w:rsidR="00F56769" w:rsidRDefault="00F56769" w:rsidP="00F5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Подготовлена информация об объемах заготовки кормов и размерах затрат на кормозаготовку по хозяйствам за 2018 год по запросу ДФЭ НАО для подготовки заключения на проект постановления «О внесении изменений в Порядок предоставления субсидий на повышение продуктивности в молочном скотоводстве»;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Подготовлена и направлена информация, в целях исполнения раздела 2 перечня поручений Президента Российской Федерации от 4 февраля 2015 года № Пр-201, в адрес ДФЭ за 2018 год о достижении целевых показателей, предусматриваемых соглашениями о предоставлении субсидий из федерального бюджета, в том числе по мероприятиям, осуществляемым на муниципальном уровне с привлечением средств указанных субсидий;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3.Поведен анализ формирования себестоимости продукции АО «Ненецкая агропромышленная компания» за 2017-2018гг. п.7 перечня поручений по итогам совещания при губернаторе НАО от 15.05.2019;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Проводились согласования предоставления субсидий на 1 кг реализованного и (или) отгруженного на собственную переработку молока;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Внесение сведений по показателям в информационной системе планирования и контроля государственной программы (ИС ПК ГП) государственной программы Ненецкого АО на 2020-2025гг.;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Сдача в АИС Субсидии «Льготное кредитование» предложений об определении максимального размера льготного краткосрочного кредита, предоставляемого одному заемщику в 3 квартале 2019 года на территории НАО;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Работа над программой комплексного развития сельских территорий: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обсуждение с Департаментом строительства объемов строительства жилья,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запросы в МО по наличию нуждающихся в улучшении жилищных условий, соответствующим требованиям программы,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принуждение к ответу Департамента внутренней политики по проектам по благоустройству сельских территорий;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Сбор информации и подготовка отчета о просроченной задолженности по зарплате на 01.06.2019 в АПК НАО;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9.Подготовлены и направлены предложения в план заседаний Администрации НАО на июль-сентябрь 2019 года;</w:t>
      </w:r>
    </w:p>
    <w:p w:rsidR="00F56769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Подготовлен ответ в МСХ о предоставлении права определять механизмы поддержки по строительству жилья для сельских жителей во исполнение пункта 10 протокола заседания Правительственной комиссии по вопросам агропромышленного комплекса и устойчивого развития сельских территорий от 21.05.2019 № 1. </w:t>
      </w:r>
    </w:p>
    <w:p w:rsidR="00F56769" w:rsidRDefault="00F56769" w:rsidP="00F5676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56769" w:rsidRDefault="00F56769" w:rsidP="00F5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01E">
        <w:rPr>
          <w:rFonts w:ascii="Times New Roman" w:hAnsi="Times New Roman" w:cs="Times New Roman"/>
          <w:b/>
          <w:sz w:val="26"/>
          <w:szCs w:val="26"/>
        </w:rPr>
        <w:t>Сектор развития агропромышленного комплекса</w:t>
      </w:r>
    </w:p>
    <w:p w:rsidR="00F56769" w:rsidRDefault="00F56769" w:rsidP="00F5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769" w:rsidRDefault="00F56769" w:rsidP="00F56769">
      <w:pPr>
        <w:pStyle w:val="ConsPlusTitle"/>
        <w:widowControl w:val="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1. </w:t>
      </w:r>
      <w:r w:rsidRPr="00427F4C">
        <w:rPr>
          <w:b w:val="0"/>
          <w:bCs w:val="0"/>
          <w:sz w:val="26"/>
          <w:szCs w:val="26"/>
        </w:rPr>
        <w:t>Подготовка еженедельной информации в АИС «СМ ПБ» и АИС ПК ГП Минсельхоза России (</w:t>
      </w:r>
      <w:r>
        <w:rPr>
          <w:b w:val="0"/>
          <w:bCs w:val="0"/>
          <w:sz w:val="26"/>
          <w:szCs w:val="26"/>
        </w:rPr>
        <w:t>КОБ и П, НРМОЛ, ГП-71_ур</w:t>
      </w:r>
      <w:r w:rsidRPr="00427F4C">
        <w:rPr>
          <w:b w:val="0"/>
          <w:bCs w:val="0"/>
          <w:sz w:val="26"/>
          <w:szCs w:val="26"/>
        </w:rPr>
        <w:t>);</w:t>
      </w:r>
      <w:r>
        <w:rPr>
          <w:b w:val="0"/>
          <w:bCs w:val="0"/>
          <w:sz w:val="26"/>
          <w:szCs w:val="26"/>
        </w:rPr>
        <w:t xml:space="preserve"> отчетность по заготовке кормов.</w:t>
      </w:r>
    </w:p>
    <w:p w:rsidR="00F56769" w:rsidRDefault="00F56769" w:rsidP="00F56769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2. </w:t>
      </w:r>
      <w:r w:rsidRPr="00B011B1">
        <w:rPr>
          <w:b w:val="0"/>
          <w:sz w:val="26"/>
          <w:szCs w:val="26"/>
        </w:rPr>
        <w:t>Рассмотрение документов сельскохозяйственных организаций и физических лиц, представленных для заключения соглашения и получения субсидий в 2019 году, подготовка заключений и проектов распоряжений:</w:t>
      </w:r>
    </w:p>
    <w:p w:rsidR="00F56769" w:rsidRDefault="00F56769" w:rsidP="00F56769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 w:rsidRPr="00B011B1">
        <w:rPr>
          <w:b w:val="0"/>
          <w:sz w:val="26"/>
          <w:szCs w:val="26"/>
        </w:rPr>
        <w:t>– в целях предоставления субсидии на 1 килограмм реализованного и (или) отгруженного на собственную переработку молока –</w:t>
      </w:r>
      <w:r>
        <w:rPr>
          <w:b w:val="0"/>
          <w:sz w:val="26"/>
          <w:szCs w:val="26"/>
        </w:rPr>
        <w:t xml:space="preserve"> </w:t>
      </w:r>
      <w:r w:rsidRPr="002B2CBB">
        <w:rPr>
          <w:b w:val="0"/>
          <w:sz w:val="26"/>
          <w:szCs w:val="26"/>
        </w:rPr>
        <w:t>АО «НАК», К(Ф)Х Ардеева Л.Е., К(Ф)Х Никитина К.В., СПК «</w:t>
      </w:r>
      <w:proofErr w:type="spellStart"/>
      <w:r w:rsidRPr="002B2CBB">
        <w:rPr>
          <w:b w:val="0"/>
          <w:sz w:val="26"/>
          <w:szCs w:val="26"/>
        </w:rPr>
        <w:t>Харп</w:t>
      </w:r>
      <w:proofErr w:type="spellEnd"/>
      <w:r w:rsidRPr="002B2CBB">
        <w:rPr>
          <w:b w:val="0"/>
          <w:sz w:val="26"/>
          <w:szCs w:val="26"/>
        </w:rPr>
        <w:t>», МКП «Омский ж/к»</w:t>
      </w:r>
      <w:r>
        <w:rPr>
          <w:b w:val="0"/>
          <w:sz w:val="26"/>
          <w:szCs w:val="26"/>
        </w:rPr>
        <w:t>;</w:t>
      </w:r>
    </w:p>
    <w:p w:rsidR="00F56769" w:rsidRDefault="00F56769" w:rsidP="00F56769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2B2CBB">
        <w:rPr>
          <w:b w:val="0"/>
          <w:sz w:val="26"/>
          <w:szCs w:val="26"/>
        </w:rPr>
        <w:t>в целях частичного возмещения затрат на производство мяса крупного рогатого скота, реализованного организациям, осуществляющим последующую (промышленную) переработку продукции –АО «НАК»;</w:t>
      </w:r>
    </w:p>
    <w:p w:rsidR="00F56769" w:rsidRDefault="00F56769" w:rsidP="00F56769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субсидия</w:t>
      </w:r>
      <w:r w:rsidRPr="002B2CBB">
        <w:rPr>
          <w:b w:val="0"/>
          <w:sz w:val="26"/>
          <w:szCs w:val="26"/>
        </w:rPr>
        <w:t xml:space="preserve"> на 1 килограмм реализованного молока в целях частичного возмещения затрат гражданам, ведущим личное подсобное хозяйство – ЛПХ </w:t>
      </w:r>
      <w:proofErr w:type="spellStart"/>
      <w:r w:rsidRPr="002B2CBB">
        <w:rPr>
          <w:b w:val="0"/>
          <w:sz w:val="26"/>
          <w:szCs w:val="26"/>
        </w:rPr>
        <w:t>Таратин</w:t>
      </w:r>
      <w:proofErr w:type="spellEnd"/>
      <w:r w:rsidRPr="002B2CBB">
        <w:rPr>
          <w:b w:val="0"/>
          <w:sz w:val="26"/>
          <w:szCs w:val="26"/>
        </w:rPr>
        <w:t xml:space="preserve"> Н.Н</w:t>
      </w:r>
    </w:p>
    <w:p w:rsidR="00F56769" w:rsidRDefault="00F56769" w:rsidP="00F56769">
      <w:pPr>
        <w:pStyle w:val="ConsPlusTitle"/>
        <w:widowControl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3. </w:t>
      </w:r>
      <w:r w:rsidRPr="00CF3E5E">
        <w:rPr>
          <w:b w:val="0"/>
          <w:sz w:val="26"/>
          <w:szCs w:val="26"/>
        </w:rPr>
        <w:t xml:space="preserve">Подготовка плановых расчетов по объемам государственной </w:t>
      </w:r>
      <w:r>
        <w:rPr>
          <w:b w:val="0"/>
          <w:sz w:val="26"/>
          <w:szCs w:val="26"/>
        </w:rPr>
        <w:t xml:space="preserve">поддержки </w:t>
      </w:r>
      <w:r>
        <w:rPr>
          <w:b w:val="0"/>
          <w:sz w:val="26"/>
          <w:szCs w:val="26"/>
        </w:rPr>
        <w:br/>
        <w:t xml:space="preserve">на 2020-2022 годы.          </w:t>
      </w:r>
    </w:p>
    <w:p w:rsidR="00F56769" w:rsidRDefault="00F56769" w:rsidP="00F56769">
      <w:pPr>
        <w:pStyle w:val="ConsPlusTitle"/>
        <w:widowControl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4. Подготовка к традиционному празднику «День оленя 2019».</w:t>
      </w:r>
    </w:p>
    <w:p w:rsidR="00F56769" w:rsidRDefault="00F56769" w:rsidP="00F5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6769" w:rsidRDefault="00F56769" w:rsidP="00F56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084">
        <w:rPr>
          <w:rFonts w:ascii="Times New Roman" w:hAnsi="Times New Roman" w:cs="Times New Roman"/>
          <w:b/>
          <w:sz w:val="26"/>
          <w:szCs w:val="26"/>
        </w:rPr>
        <w:t xml:space="preserve">Сектор рыбного хозяйства и </w:t>
      </w:r>
      <w:proofErr w:type="spellStart"/>
      <w:r w:rsidRPr="00682084">
        <w:rPr>
          <w:rFonts w:ascii="Times New Roman" w:hAnsi="Times New Roman" w:cs="Times New Roman"/>
          <w:b/>
          <w:sz w:val="26"/>
          <w:szCs w:val="26"/>
        </w:rPr>
        <w:t>аквакультуры</w:t>
      </w:r>
      <w:proofErr w:type="spellEnd"/>
    </w:p>
    <w:p w:rsidR="00F56769" w:rsidRDefault="00F56769" w:rsidP="00F56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769" w:rsidRPr="002E642F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Pr="002E642F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Рассмотрено 12 заявлений по заключению договора пользования водными биологическими ресурсами, общий допустимый улов которых не устанавливается, для осуществления промышленного рыболовства и подготовлено 12 договоров.</w:t>
      </w:r>
    </w:p>
    <w:p w:rsidR="00F56769" w:rsidRPr="002E642F" w:rsidRDefault="00F56769" w:rsidP="00F56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2. </w:t>
      </w:r>
      <w:r w:rsidRPr="002E6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Подготовлены и направлены материалы по Перечню рыболовных участков Ненецкого автономного округа, с учетом замечаний, на согласование в Северо-Западное территориальное управление </w:t>
      </w:r>
      <w:proofErr w:type="spellStart"/>
      <w:r w:rsidRPr="002E642F">
        <w:rPr>
          <w:rFonts w:ascii="Times New Roman" w:hAnsi="Times New Roman" w:cs="Times New Roman"/>
          <w:color w:val="000000" w:themeColor="text1"/>
          <w:sz w:val="26"/>
          <w:szCs w:val="26"/>
        </w:rPr>
        <w:t>Росрыболовства</w:t>
      </w:r>
      <w:proofErr w:type="spellEnd"/>
      <w:r w:rsidRPr="002E64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6769" w:rsidRPr="002E642F" w:rsidRDefault="00F56769" w:rsidP="00F567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3. </w:t>
      </w:r>
      <w:r w:rsidRPr="002E6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Актуализирована информация в государственный </w:t>
      </w:r>
      <w:proofErr w:type="spellStart"/>
      <w:r w:rsidRPr="002E642F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рыбохозяйственный</w:t>
      </w:r>
      <w:proofErr w:type="spellEnd"/>
      <w:r w:rsidRPr="002E6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реестр.</w:t>
      </w:r>
    </w:p>
    <w:p w:rsidR="00F56769" w:rsidRPr="002E642F" w:rsidRDefault="00F56769" w:rsidP="00F56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586" w:rsidRPr="006F7202" w:rsidRDefault="00863586" w:rsidP="00872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7202">
        <w:rPr>
          <w:rFonts w:ascii="Times New Roman" w:hAnsi="Times New Roman" w:cs="Times New Roman"/>
          <w:b/>
          <w:sz w:val="26"/>
          <w:szCs w:val="26"/>
          <w:u w:val="single"/>
        </w:rPr>
        <w:t>УПР:</w:t>
      </w:r>
    </w:p>
    <w:p w:rsidR="003B53BE" w:rsidRPr="006F7202" w:rsidRDefault="003B53BE" w:rsidP="003B53B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709B" w:rsidRPr="00D86EB5" w:rsidRDefault="0006709B" w:rsidP="00D86E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D86EB5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Отдел государственного контроля</w:t>
      </w:r>
    </w:p>
    <w:p w:rsidR="0006709B" w:rsidRPr="003D0B30" w:rsidRDefault="0006709B" w:rsidP="0006709B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D0B30" w:rsidRPr="003D0B30" w:rsidRDefault="003D0B30" w:rsidP="003D0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D0B30">
        <w:rPr>
          <w:rFonts w:ascii="Times New Roman" w:hAnsi="Times New Roman" w:cs="Times New Roman"/>
          <w:i/>
          <w:sz w:val="26"/>
          <w:szCs w:val="26"/>
          <w:u w:val="single"/>
        </w:rPr>
        <w:t>Охрана и использование объектов животного мира, охота</w:t>
      </w:r>
    </w:p>
    <w:p w:rsidR="003D0B30" w:rsidRPr="003D0B30" w:rsidRDefault="003D0B30" w:rsidP="003D0B30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3D0B30">
        <w:rPr>
          <w:color w:val="212121"/>
          <w:sz w:val="26"/>
          <w:szCs w:val="26"/>
        </w:rPr>
        <w:t>1. Сбор сведений о добычи пернатой дичи в весенний сезон охоты;</w:t>
      </w:r>
    </w:p>
    <w:p w:rsidR="003D0B30" w:rsidRPr="003D0B30" w:rsidRDefault="003D0B30" w:rsidP="003D0B30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3D0B30">
        <w:rPr>
          <w:color w:val="212121"/>
          <w:sz w:val="26"/>
          <w:szCs w:val="26"/>
        </w:rPr>
        <w:t>2. Приём заявлений на участие в жеребьёвке по распределению разрешений на добычу лосей, бурых медведей, выдры (принято 144 заявления);</w:t>
      </w:r>
    </w:p>
    <w:p w:rsidR="003D0B30" w:rsidRPr="003D0B30" w:rsidRDefault="003D0B30" w:rsidP="003D0B30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3D0B30">
        <w:rPr>
          <w:color w:val="212121"/>
          <w:sz w:val="26"/>
          <w:szCs w:val="26"/>
        </w:rPr>
        <w:t>3. Работа с обращениями граждан и организаций;</w:t>
      </w:r>
    </w:p>
    <w:p w:rsidR="003D0B30" w:rsidRPr="003D0B30" w:rsidRDefault="003D0B30" w:rsidP="003D0B30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3D0B30">
        <w:rPr>
          <w:color w:val="212121"/>
          <w:sz w:val="26"/>
          <w:szCs w:val="26"/>
        </w:rPr>
        <w:lastRenderedPageBreak/>
        <w:t>4. Обработка выданных разрешений за весенний период.</w:t>
      </w:r>
    </w:p>
    <w:p w:rsidR="003D0B30" w:rsidRPr="003D0B30" w:rsidRDefault="003D0B30" w:rsidP="003D0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D0B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 Разработка проекта постановления губернатора НАО об установлении лимита добычи лося на сезон охоты 2019-2020;</w:t>
      </w:r>
    </w:p>
    <w:p w:rsidR="003D0B30" w:rsidRPr="003D0B30" w:rsidRDefault="003D0B30" w:rsidP="003D0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D0B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 Обновление информации на сайте Департамента.</w:t>
      </w:r>
    </w:p>
    <w:p w:rsidR="003D0B30" w:rsidRPr="003D0B30" w:rsidRDefault="003D0B30" w:rsidP="003D0B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0B30" w:rsidRPr="003D0B30" w:rsidRDefault="003D0B30" w:rsidP="003D0B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D0B30">
        <w:rPr>
          <w:rFonts w:ascii="Times New Roman" w:hAnsi="Times New Roman" w:cs="Times New Roman"/>
          <w:i/>
          <w:sz w:val="26"/>
          <w:szCs w:val="26"/>
          <w:u w:val="single"/>
        </w:rPr>
        <w:t>Охрана окружающей среды</w:t>
      </w:r>
    </w:p>
    <w:p w:rsidR="003D0B30" w:rsidRPr="003D0B30" w:rsidRDefault="003D0B30" w:rsidP="003D0B30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3D0B30" w:rsidRPr="003D0B30" w:rsidRDefault="003D0B30" w:rsidP="003D0B3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D0B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Организация работы комиссии по охране редких и находящихся под угрозой исчезновения объектов животного и растительного мира на территории Ненецкого автономного округа.</w:t>
      </w:r>
    </w:p>
    <w:p w:rsidR="003D0B30" w:rsidRPr="003D0B30" w:rsidRDefault="003D0B30" w:rsidP="003D0B3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D0B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Подготовка проекта приказа Департамента об утверждении </w:t>
      </w:r>
      <w:r w:rsidRPr="003D0B30">
        <w:rPr>
          <w:rFonts w:ascii="Times New Roman" w:eastAsia="Calibri" w:hAnsi="Times New Roman" w:cs="Times New Roman"/>
          <w:sz w:val="26"/>
          <w:szCs w:val="26"/>
        </w:rPr>
        <w:t>Перечня объектов растительного и животного мира, заносимых в Красную книгу Ненецкого автономного округа, Перечня объектов животного и растительного мира, исключаемых из Красной книги Ненецкого автономного округа, Перечня объектов животного и растительного мира, нуждающихся в особом внимании к их состоянию в природной среде</w:t>
      </w:r>
      <w:r w:rsidRPr="003D0B30">
        <w:rPr>
          <w:rFonts w:ascii="Times New Roman" w:hAnsi="Times New Roman" w:cs="Times New Roman"/>
          <w:sz w:val="26"/>
          <w:szCs w:val="26"/>
        </w:rPr>
        <w:t>.</w:t>
      </w:r>
    </w:p>
    <w:p w:rsidR="003D0B30" w:rsidRPr="003D0B30" w:rsidRDefault="003D0B30" w:rsidP="003D0B3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D0B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Работа по согласованию постановления Администрации Ненецкого автономного округа «О создании государственного природного заказника регионального значения «</w:t>
      </w:r>
      <w:proofErr w:type="spellStart"/>
      <w:r w:rsidRPr="003D0B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Колгуевский</w:t>
      </w:r>
      <w:proofErr w:type="spellEnd"/>
      <w:r w:rsidRPr="003D0B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на согласование и вынесение вопроса на заседание Администрации НАО.</w:t>
      </w:r>
    </w:p>
    <w:p w:rsidR="003D0B30" w:rsidRPr="003D0B30" w:rsidRDefault="003D0B30" w:rsidP="003D0B3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D0B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Подготовка к акции – субботнику в рамках мероприятия «Всероссийский день посадки леса».</w:t>
      </w:r>
    </w:p>
    <w:p w:rsidR="003D0B30" w:rsidRPr="003D0B30" w:rsidRDefault="003D0B30" w:rsidP="003D0B3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D0B30">
        <w:rPr>
          <w:rFonts w:ascii="Times New Roman" w:hAnsi="Times New Roman" w:cs="Times New Roman"/>
          <w:sz w:val="26"/>
          <w:szCs w:val="26"/>
        </w:rPr>
        <w:t>Сбор информации по запросу Министерства природных ресурсов России по территориальной схеме по обращению с отходами.</w:t>
      </w:r>
    </w:p>
    <w:p w:rsidR="003D0B30" w:rsidRPr="003D0B30" w:rsidRDefault="003D0B30" w:rsidP="003D0B3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D0B30">
        <w:rPr>
          <w:rFonts w:ascii="Times New Roman" w:hAnsi="Times New Roman" w:cs="Times New Roman"/>
          <w:sz w:val="26"/>
          <w:szCs w:val="26"/>
        </w:rPr>
        <w:t>Составление протоколов, рассмотрение административных дел и вынесение представлений по ст. 8.2 КоАП РФ за накопление отходов свыше 11 месяцев.</w:t>
      </w:r>
    </w:p>
    <w:p w:rsidR="003D0B30" w:rsidRPr="003D0B30" w:rsidRDefault="003D0B30" w:rsidP="003D0B3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D0B30">
        <w:rPr>
          <w:rFonts w:ascii="Times New Roman" w:hAnsi="Times New Roman" w:cs="Times New Roman"/>
          <w:sz w:val="26"/>
          <w:szCs w:val="26"/>
        </w:rPr>
        <w:t xml:space="preserve">Вынесение определений об отказе в возбуждении административных дел по материалам Управления </w:t>
      </w:r>
      <w:proofErr w:type="spellStart"/>
      <w:r w:rsidRPr="003D0B30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3D0B30">
        <w:rPr>
          <w:rFonts w:ascii="Times New Roman" w:hAnsi="Times New Roman" w:cs="Times New Roman"/>
          <w:sz w:val="26"/>
          <w:szCs w:val="26"/>
        </w:rPr>
        <w:t xml:space="preserve"> по Ненецкому автономному округу в связи с невыполнением требований о представлении лицом, обязанным вносить плату за негативное воздействие на окружающую среду, пояснений и (или) внесении исправлений в декларацию о плате за НВОС.</w:t>
      </w:r>
    </w:p>
    <w:p w:rsidR="003D0B30" w:rsidRPr="003D0B30" w:rsidRDefault="003D0B30" w:rsidP="003D0B3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D0B30">
        <w:rPr>
          <w:rFonts w:ascii="Times New Roman" w:hAnsi="Times New Roman" w:cs="Times New Roman"/>
          <w:sz w:val="26"/>
          <w:szCs w:val="26"/>
        </w:rPr>
        <w:t>Сбор и обработка информации в связи с непредставлением организациями формы статистической отчетности 2-ТП (отходы).</w:t>
      </w:r>
    </w:p>
    <w:p w:rsidR="003D0B30" w:rsidRPr="003D0B30" w:rsidRDefault="003D0B30" w:rsidP="003D0B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B30" w:rsidRPr="003D0B30" w:rsidRDefault="003D0B30" w:rsidP="003D0B3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D0B30">
        <w:rPr>
          <w:rFonts w:ascii="Times New Roman" w:hAnsi="Times New Roman" w:cs="Times New Roman"/>
          <w:i/>
          <w:sz w:val="26"/>
          <w:szCs w:val="26"/>
          <w:u w:val="single"/>
        </w:rPr>
        <w:t>Лесопользование</w:t>
      </w:r>
    </w:p>
    <w:p w:rsidR="003D0B30" w:rsidRPr="003D0B30" w:rsidRDefault="003D0B30" w:rsidP="003D0B30">
      <w:pPr>
        <w:pStyle w:val="a3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Подготовка и направление ответов на запросы Департамента лесного хозяйства по СЗФО, Рослесхоза и сторонних организаций.</w:t>
      </w:r>
    </w:p>
    <w:p w:rsidR="003D0B30" w:rsidRPr="003D0B30" w:rsidRDefault="003D0B30" w:rsidP="003D0B30">
      <w:pPr>
        <w:pStyle w:val="a3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Подготовка проекта постановления Администрации «Об установлении пожароопасного сезона».</w:t>
      </w:r>
    </w:p>
    <w:p w:rsidR="003D0B30" w:rsidRPr="003D0B30" w:rsidRDefault="003D0B30" w:rsidP="003D0B30">
      <w:pPr>
        <w:pStyle w:val="a3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Администрирование платежей по договорам купли-продажи лесных насаждений для собственных нужд за май 2019 года.</w:t>
      </w:r>
    </w:p>
    <w:p w:rsidR="003D0B30" w:rsidRPr="003D0B30" w:rsidRDefault="003D0B30" w:rsidP="003D0B30">
      <w:pPr>
        <w:pStyle w:val="a3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Внесение в ЕГАС договоров купли-продажи для собственных нужд.</w:t>
      </w:r>
    </w:p>
    <w:p w:rsidR="0006709B" w:rsidRPr="00D86EB5" w:rsidRDefault="0006709B" w:rsidP="0006709B">
      <w:pPr>
        <w:pStyle w:val="a3"/>
        <w:tabs>
          <w:tab w:val="left" w:pos="1134"/>
        </w:tabs>
        <w:spacing w:after="0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86EB5" w:rsidRPr="00F2707B" w:rsidRDefault="00D86EB5" w:rsidP="00D86E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2707B">
        <w:rPr>
          <w:rFonts w:ascii="Times New Roman" w:hAnsi="Times New Roman" w:cs="Times New Roman"/>
          <w:b/>
          <w:i/>
          <w:sz w:val="26"/>
          <w:szCs w:val="26"/>
          <w:u w:val="single"/>
        </w:rPr>
        <w:t>Сектор нормирования</w:t>
      </w:r>
    </w:p>
    <w:p w:rsidR="00D86EB5" w:rsidRDefault="00D86EB5" w:rsidP="00D86E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0B30" w:rsidRPr="003D0B30" w:rsidRDefault="003D0B30" w:rsidP="003D0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0B3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3D0B30">
        <w:rPr>
          <w:rFonts w:ascii="Times New Roman" w:eastAsia="Calibri" w:hAnsi="Times New Roman" w:cs="Times New Roman"/>
          <w:sz w:val="26"/>
          <w:szCs w:val="26"/>
        </w:rPr>
        <w:t xml:space="preserve">Рассмотрены 3 заявления с комплектами документов на предоставление водных объектов в пользование. По 2 подготовлены мотивированные отказы. </w:t>
      </w:r>
    </w:p>
    <w:p w:rsidR="003D0B30" w:rsidRPr="003D0B30" w:rsidRDefault="003D0B30" w:rsidP="003D0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 </w:t>
      </w:r>
      <w:r w:rsidRPr="003D0B30">
        <w:rPr>
          <w:rFonts w:ascii="Times New Roman" w:eastAsia="Calibri" w:hAnsi="Times New Roman" w:cs="Times New Roman"/>
          <w:sz w:val="26"/>
          <w:szCs w:val="26"/>
        </w:rPr>
        <w:t>Рассмотрен проект методики расчета показателя «Качество окружающей среды», замечания направлены.</w:t>
      </w:r>
    </w:p>
    <w:p w:rsidR="003D0B30" w:rsidRPr="003D0B30" w:rsidRDefault="003D0B30" w:rsidP="003D0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3D0B30">
        <w:rPr>
          <w:rFonts w:ascii="Times New Roman" w:eastAsia="Calibri" w:hAnsi="Times New Roman" w:cs="Times New Roman"/>
          <w:sz w:val="26"/>
          <w:szCs w:val="26"/>
        </w:rPr>
        <w:t>Подготовлен и направлен в Двинско-Печорское бассейновое водное управление прогноз поступлений в федеральный бюджет доходов от платы за пользование водными объектами, находящимися в федеральной собственности, на 2020 год и плановый период 2021-2022 годы, с оценкой 2019 года</w:t>
      </w:r>
    </w:p>
    <w:p w:rsidR="000748CD" w:rsidRPr="00D86EB5" w:rsidRDefault="000748CD" w:rsidP="000748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00B18" w:rsidRPr="00C6172F" w:rsidRDefault="00607FDA" w:rsidP="008729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172F">
        <w:rPr>
          <w:rFonts w:ascii="Times New Roman" w:hAnsi="Times New Roman" w:cs="Times New Roman"/>
          <w:b/>
          <w:sz w:val="26"/>
          <w:szCs w:val="26"/>
          <w:u w:val="single"/>
        </w:rPr>
        <w:t>ОПУ</w:t>
      </w:r>
    </w:p>
    <w:p w:rsidR="002031B5" w:rsidRPr="00C6172F" w:rsidRDefault="002031B5" w:rsidP="002031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2F">
        <w:rPr>
          <w:rFonts w:ascii="Times New Roman" w:hAnsi="Times New Roman" w:cs="Times New Roman"/>
          <w:b/>
          <w:sz w:val="26"/>
          <w:szCs w:val="26"/>
        </w:rPr>
        <w:t>Сектор правовой работы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Подготовлен ежемесячный отчет о нормативных правовых актах, разработанных Департаментом ПР и АПК НАО в мае 2019 года.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Подготовлены предложения в план заседаний Администрации Ненецкого автономного округа на 3 квартал 2019 года.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Подготовлен ответ на запрос ДФЭ НАО № 1692/03 от 03.06.2019.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В КУ НАО «</w:t>
      </w:r>
      <w:proofErr w:type="spellStart"/>
      <w:r w:rsidRPr="003D0B30">
        <w:rPr>
          <w:rFonts w:ascii="Times New Roman" w:hAnsi="Times New Roman" w:cs="Times New Roman"/>
          <w:sz w:val="26"/>
          <w:szCs w:val="26"/>
        </w:rPr>
        <w:t>ЦПиОСС</w:t>
      </w:r>
      <w:proofErr w:type="spellEnd"/>
      <w:r w:rsidRPr="003D0B30">
        <w:rPr>
          <w:rFonts w:ascii="Times New Roman" w:hAnsi="Times New Roman" w:cs="Times New Roman"/>
          <w:sz w:val="26"/>
          <w:szCs w:val="26"/>
        </w:rPr>
        <w:t>» направлен запрос о предоставлении отчета по бесплатной юридической помощи за 1 полугодие 2019 года.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Подготовлен ответ на запрос Аппарата Правительства № 5020П-П13 от 08.06.2019.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Подготовлена информация по запросу Аппарата Правительства Российской Федерации от 31 мая 2019 г. № П6-29900.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 xml:space="preserve">Подготовлены сводка предложений по результатам обсуждения идеи, уведомление о проведении публичных консультаций, сводный отчет о результатах проведения оценки регулирующего воздействия по проекту постановления Администрации Ненецкого автономного округа «Об утверждении Порядка проведения оценки эффективности использования оленьих пастбищ, в том числе в части соблюдения </w:t>
      </w:r>
      <w:proofErr w:type="spellStart"/>
      <w:r w:rsidRPr="003D0B30">
        <w:rPr>
          <w:rFonts w:ascii="Times New Roman" w:hAnsi="Times New Roman" w:cs="Times New Roman"/>
          <w:sz w:val="26"/>
          <w:szCs w:val="26"/>
        </w:rPr>
        <w:t>оленеемкости</w:t>
      </w:r>
      <w:proofErr w:type="spellEnd"/>
      <w:r w:rsidRPr="003D0B30">
        <w:rPr>
          <w:rFonts w:ascii="Times New Roman" w:hAnsi="Times New Roman" w:cs="Times New Roman"/>
          <w:sz w:val="26"/>
          <w:szCs w:val="26"/>
        </w:rPr>
        <w:t xml:space="preserve"> пастбищ, определенной проектами внутрихозяйственного землеустройства их территории».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Подготовлен ответ на запрос Комитета по региональной политике и проблемам Севера и Дальнего Востока Государственной Думы Федерального Собрания Российской Федерации № 3.19-13/330 от 05.06.2019.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Ликвидационная комиссия АО «Вита»: подготовка документов; работа с должниками; работа с архивом АО «Вита» (поиск необходимых документов); подготовка информации председателю ликвидационной комиссии, совещания.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Подготовлены сводка предложений по результатам публичных консультаций, сводный отчет о результатах проведения оценки регулирующего воздействия, а также доработан проект закона Ненецкого автономного округа «О государственной поддержке в сфере развития сельского хозяйства в Ненецком автономном округе».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Доработан проект постановления Администрации Ненецкого автономного округа «Об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страхования» (согласован с АПК, необходимы сведения о влиянии на доходы и расходы окружного бюджета).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 xml:space="preserve">11.06.2019 в ДФЭ НАО по проекту постановления Администрации Ненецкого автономного округа «О внесении изменений в Порядок предоставления субсидий на возмещение части затрат на создание, реконструкцию и (или) модернизацию объектов агропромышленного комплекса, возникающих в связи с производством сельскохозяйственной продукции животноводства» направлена </w:t>
      </w:r>
      <w:r w:rsidRPr="003D0B30">
        <w:rPr>
          <w:rFonts w:ascii="Times New Roman" w:hAnsi="Times New Roman" w:cs="Times New Roman"/>
          <w:sz w:val="26"/>
          <w:szCs w:val="26"/>
        </w:rPr>
        <w:lastRenderedPageBreak/>
        <w:t>информация о проведении совещания</w:t>
      </w:r>
      <w:r w:rsidRPr="003D0B30">
        <w:rPr>
          <w:rFonts w:ascii="Times New Roman" w:hAnsi="Times New Roman" w:cs="Times New Roman"/>
          <w:sz w:val="26"/>
          <w:szCs w:val="26"/>
        </w:rPr>
        <w:tab/>
        <w:t>для разрешения разногласий, возникающих по результатам проведения ОРВ проекта акта (в настоящее время необходимо подготовить ФЭО, сведения о влиянии на доходы и расходы окружного бюджета, до АПК информация доведена).</w:t>
      </w:r>
    </w:p>
    <w:p w:rsidR="003D0B30" w:rsidRPr="00D13A7E" w:rsidRDefault="003D0B30" w:rsidP="00BC2F7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Заместителю прокурора НАО Лапину С.Ю. направлен ответ о рассмотрении представления Прокуратуры Ненецкого ав</w:t>
      </w:r>
      <w:r w:rsidR="00D13A7E">
        <w:rPr>
          <w:rFonts w:ascii="Times New Roman" w:hAnsi="Times New Roman" w:cs="Times New Roman"/>
          <w:sz w:val="26"/>
          <w:szCs w:val="26"/>
        </w:rPr>
        <w:t xml:space="preserve">тономного округа от 16.05.2019 </w:t>
      </w:r>
      <w:r w:rsidRPr="00D13A7E">
        <w:rPr>
          <w:rFonts w:ascii="Times New Roman" w:hAnsi="Times New Roman" w:cs="Times New Roman"/>
          <w:sz w:val="26"/>
          <w:szCs w:val="26"/>
        </w:rPr>
        <w:t>№ 74-02/1-2019/2003 об устранении нарушений в части вынесения постановлений об административных правонарушениях.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>В Управление госзаказа НАО направлена заявка на закупку для проведения открытого конкурса в электронной форме на право заключения государственного контракта на выполнение работ по очистке водных объектов от брошенных орудий добычи (вылова).</w:t>
      </w:r>
    </w:p>
    <w:p w:rsidR="003D0B30" w:rsidRPr="003D0B30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B30">
        <w:rPr>
          <w:rFonts w:ascii="Times New Roman" w:hAnsi="Times New Roman" w:cs="Times New Roman"/>
          <w:sz w:val="26"/>
          <w:szCs w:val="26"/>
        </w:rPr>
        <w:t xml:space="preserve">Заключен государственный контракт на выполнение работ по проведению наземного обследования неиспользуемых телефонных линий между селами </w:t>
      </w:r>
      <w:proofErr w:type="spellStart"/>
      <w:r w:rsidRPr="003D0B30">
        <w:rPr>
          <w:rFonts w:ascii="Times New Roman" w:hAnsi="Times New Roman" w:cs="Times New Roman"/>
          <w:sz w:val="26"/>
          <w:szCs w:val="26"/>
        </w:rPr>
        <w:t>Несь</w:t>
      </w:r>
      <w:proofErr w:type="spellEnd"/>
      <w:r w:rsidRPr="003D0B30">
        <w:rPr>
          <w:rFonts w:ascii="Times New Roman" w:hAnsi="Times New Roman" w:cs="Times New Roman"/>
          <w:sz w:val="26"/>
          <w:szCs w:val="26"/>
        </w:rPr>
        <w:t xml:space="preserve">, Ома, Нижняя Пеша, </w:t>
      </w:r>
      <w:proofErr w:type="spellStart"/>
      <w:r w:rsidRPr="003D0B30">
        <w:rPr>
          <w:rFonts w:ascii="Times New Roman" w:hAnsi="Times New Roman" w:cs="Times New Roman"/>
          <w:sz w:val="26"/>
          <w:szCs w:val="26"/>
        </w:rPr>
        <w:t>Коткино</w:t>
      </w:r>
      <w:proofErr w:type="spellEnd"/>
      <w:r w:rsidRPr="003D0B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0B30" w:rsidRPr="00D13A7E" w:rsidRDefault="003D0B30" w:rsidP="003D0B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Подготовка претензии на отказ Северо-Западного территориального управления Федерального агентства по рыболовству в утверждении протокола заседания Комиссии по регулированию добычи (вылова) анадромных видов рыб в Ненецком автономном округе от 07.06.2019 № 2.</w:t>
      </w:r>
    </w:p>
    <w:p w:rsidR="006F7202" w:rsidRPr="00D13A7E" w:rsidRDefault="006F7202" w:rsidP="00760AF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64B" w:rsidRPr="00D13A7E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A7E">
        <w:rPr>
          <w:rFonts w:ascii="Times New Roman" w:hAnsi="Times New Roman" w:cs="Times New Roman"/>
          <w:b/>
          <w:sz w:val="26"/>
          <w:szCs w:val="26"/>
        </w:rPr>
        <w:t>Сектор бухучета</w:t>
      </w:r>
      <w:r w:rsidR="006406D9" w:rsidRPr="00D13A7E">
        <w:rPr>
          <w:rFonts w:ascii="Times New Roman" w:hAnsi="Times New Roman" w:cs="Times New Roman"/>
          <w:b/>
          <w:sz w:val="26"/>
          <w:szCs w:val="26"/>
        </w:rPr>
        <w:t xml:space="preserve"> и отчетности</w:t>
      </w:r>
    </w:p>
    <w:p w:rsidR="002031B5" w:rsidRPr="00D13A7E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0B30" w:rsidRPr="00D13A7E" w:rsidRDefault="003D0B30" w:rsidP="003D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Подготовка проекта бюджета на 2020 и плановый период 2021-2022 годов.</w:t>
      </w:r>
    </w:p>
    <w:p w:rsidR="003D0B30" w:rsidRPr="00D13A7E" w:rsidRDefault="003D0B30" w:rsidP="003D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Сдача квартальной отчетности в Минсельхоз России.</w:t>
      </w:r>
    </w:p>
    <w:p w:rsidR="003D0B30" w:rsidRPr="00D13A7E" w:rsidRDefault="003D0B30" w:rsidP="003D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Работа с Управлением федерального казначейства доведением предельных объемов финансирования еженедельно, постановка на учет государственных контрактов.</w:t>
      </w:r>
    </w:p>
    <w:p w:rsidR="003D0B30" w:rsidRPr="00D13A7E" w:rsidRDefault="003D0B30" w:rsidP="003D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3D0B30" w:rsidRPr="00D13A7E" w:rsidRDefault="003D0B30" w:rsidP="003D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Согласование документов по субсидиям для оплаты, а также государственных контрактов.</w:t>
      </w:r>
    </w:p>
    <w:p w:rsidR="003D0B30" w:rsidRPr="00D13A7E" w:rsidRDefault="003D0B30" w:rsidP="003D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Перечисление субсидий.</w:t>
      </w:r>
    </w:p>
    <w:p w:rsidR="003D0B30" w:rsidRPr="00D13A7E" w:rsidRDefault="003D0B30" w:rsidP="003D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Ответы на запросы.</w:t>
      </w:r>
    </w:p>
    <w:p w:rsidR="003D0B30" w:rsidRPr="00D13A7E" w:rsidRDefault="003D0B30" w:rsidP="003D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 xml:space="preserve">Текущая деятельность (перечисление средств, проверка авансовых отчетов, начисление заработной платы). </w:t>
      </w:r>
    </w:p>
    <w:p w:rsidR="003D0B30" w:rsidRPr="00D13A7E" w:rsidRDefault="003D0B30" w:rsidP="003D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Составление табеля рабочего времени.</w:t>
      </w:r>
    </w:p>
    <w:p w:rsidR="00AC454F" w:rsidRPr="00D13A7E" w:rsidRDefault="00AC454F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54F" w:rsidRPr="00D13A7E" w:rsidRDefault="00AC454F" w:rsidP="00AC454F">
      <w:pPr>
        <w:pStyle w:val="a3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A7E">
        <w:rPr>
          <w:rFonts w:ascii="Times New Roman" w:hAnsi="Times New Roman" w:cs="Times New Roman"/>
          <w:b/>
          <w:sz w:val="26"/>
          <w:szCs w:val="26"/>
        </w:rPr>
        <w:t>Сектор организационной работы</w:t>
      </w:r>
    </w:p>
    <w:p w:rsidR="00AC454F" w:rsidRPr="00D13A7E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Взаимодействие с Единой кадровой службой – подготовка, отправка и получение кадровых документов, ознакомление сотрудников, копирование, направление в сектор бухучета и отчетности, подшивка в дело.</w:t>
      </w:r>
    </w:p>
    <w:p w:rsidR="00AC454F" w:rsidRPr="00D13A7E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Работа с должностными регламентами сотрудников, со штатными расписаниями.</w:t>
      </w:r>
    </w:p>
    <w:p w:rsidR="00AC454F" w:rsidRPr="00D13A7E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13A7E">
        <w:rPr>
          <w:rFonts w:ascii="Times New Roman" w:hAnsi="Times New Roman" w:cs="Times New Roman"/>
          <w:sz w:val="26"/>
          <w:szCs w:val="26"/>
        </w:rPr>
        <w:t>Работа с обращениями граждан на сайте ССТУ.РФ.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 xml:space="preserve">Ознакомление под роспись сотрудников </w:t>
      </w:r>
      <w:proofErr w:type="gramStart"/>
      <w:r w:rsidRPr="006F7202">
        <w:rPr>
          <w:rFonts w:ascii="Times New Roman" w:hAnsi="Times New Roman" w:cs="Times New Roman"/>
          <w:sz w:val="26"/>
          <w:szCs w:val="26"/>
        </w:rPr>
        <w:t>Департамента  с</w:t>
      </w:r>
      <w:proofErr w:type="gramEnd"/>
      <w:r w:rsidRPr="006F7202">
        <w:rPr>
          <w:rFonts w:ascii="Times New Roman" w:hAnsi="Times New Roman" w:cs="Times New Roman"/>
          <w:sz w:val="26"/>
          <w:szCs w:val="26"/>
        </w:rPr>
        <w:t xml:space="preserve"> документами по резолюции руководства.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 xml:space="preserve">Контроль исполнения документов и поручений, заполнения отчетности </w:t>
      </w:r>
      <w:proofErr w:type="gramStart"/>
      <w:r w:rsidRPr="006F7202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6F7202">
        <w:rPr>
          <w:rFonts w:ascii="Times New Roman" w:hAnsi="Times New Roman" w:cs="Times New Roman"/>
          <w:sz w:val="26"/>
          <w:szCs w:val="26"/>
        </w:rPr>
        <w:t xml:space="preserve"> «Управление».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>Подготовка и согласование наградных материалов.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lastRenderedPageBreak/>
        <w:t>Оформление и выдача удостоверений общественных инспекторов по охране окружающей среды.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>Доведение информации до подведомственной и курируемых организаций.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 xml:space="preserve">Ответы на поступающие звонки, поиск документов и ответственных сотрудников. 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>Печать копий документов.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 xml:space="preserve">Доставка запакованных писем в отделение Почты России, получение почты. 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>Взаимодействие с СМТО (подготовка заявок, получение ТМЦ), решение практических вопросов, связанных с деятельностью Департамента, выдача канцтоваров сотрудникам (по запросу).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>Регистрация проектов исходящих писем, отправка исходящих по эл. почте адресатам.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>Мониторинг электронной почты Департамента, регистрация входящих писем, прием корреспонденции от курьеров, звонки сотрудникам,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 xml:space="preserve">Оформление простых писем (подписание конвертов) 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 xml:space="preserve">Работка по отправлению приказов Департамента для размещения на портале </w:t>
      </w:r>
      <w:hyperlink r:id="rId7" w:history="1">
        <w:r w:rsidRPr="006F720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F720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720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pravo</w:t>
        </w:r>
        <w:proofErr w:type="spellEnd"/>
        <w:r w:rsidRPr="006F720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720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6F720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720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F72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>Регистрация распоряжений Департамента в СЭД ДЕЛО, передача по 1 экз. в бухгалтерию и исполнителю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 xml:space="preserve">Развоз и доставка документов. </w:t>
      </w:r>
    </w:p>
    <w:p w:rsidR="00AC454F" w:rsidRPr="006F720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7202">
        <w:rPr>
          <w:rFonts w:ascii="Times New Roman" w:hAnsi="Times New Roman" w:cs="Times New Roman"/>
          <w:sz w:val="26"/>
          <w:szCs w:val="26"/>
        </w:rPr>
        <w:t>Работа с поручениями по личному приему граждан.</w:t>
      </w:r>
    </w:p>
    <w:p w:rsidR="00C90A7E" w:rsidRPr="006F7202" w:rsidRDefault="00C90A7E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7B9" w:rsidRPr="00F74335" w:rsidRDefault="003F02A0" w:rsidP="008729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7202">
        <w:rPr>
          <w:rFonts w:ascii="Times New Roman" w:hAnsi="Times New Roman" w:cs="Times New Roman"/>
          <w:b/>
          <w:sz w:val="26"/>
          <w:szCs w:val="26"/>
          <w:u w:val="single"/>
        </w:rPr>
        <w:t>ГТН</w:t>
      </w:r>
      <w:r w:rsidR="003D0B3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tbl>
      <w:tblPr>
        <w:tblStyle w:val="a8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559"/>
        <w:gridCol w:w="1559"/>
        <w:gridCol w:w="2268"/>
        <w:gridCol w:w="2126"/>
      </w:tblGrid>
      <w:tr w:rsidR="00E0660D" w:rsidRPr="00E0660D" w:rsidTr="00E0660D">
        <w:tc>
          <w:tcPr>
            <w:tcW w:w="10065" w:type="dxa"/>
            <w:gridSpan w:val="6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0660D">
              <w:rPr>
                <w:rFonts w:ascii="Times New Roman" w:hAnsi="Times New Roman" w:cs="Times New Roman"/>
              </w:rPr>
              <w:t xml:space="preserve">Количество оказанных государственных услуг Комитетом </w:t>
            </w:r>
            <w:proofErr w:type="spellStart"/>
            <w:r w:rsidRPr="00E0660D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E0660D">
              <w:rPr>
                <w:rFonts w:ascii="Times New Roman" w:hAnsi="Times New Roman" w:cs="Times New Roman"/>
              </w:rPr>
              <w:t xml:space="preserve"> НАО</w:t>
            </w:r>
          </w:p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 xml:space="preserve">в период с 10.06.2019 по 14.06.2019  </w:t>
            </w:r>
          </w:p>
        </w:tc>
      </w:tr>
      <w:tr w:rsidR="00E0660D" w:rsidRPr="00E0660D" w:rsidTr="00E0660D">
        <w:trPr>
          <w:trHeight w:val="373"/>
        </w:trPr>
        <w:tc>
          <w:tcPr>
            <w:tcW w:w="1419" w:type="dxa"/>
          </w:tcPr>
          <w:p w:rsidR="00E0660D" w:rsidRPr="00E0660D" w:rsidRDefault="00E0660D" w:rsidP="004F68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4</w:t>
            </w:r>
          </w:p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6</w:t>
            </w:r>
          </w:p>
        </w:tc>
      </w:tr>
      <w:tr w:rsidR="00E0660D" w:rsidRPr="00E0660D" w:rsidTr="00E0660D">
        <w:tc>
          <w:tcPr>
            <w:tcW w:w="1419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Регистрационные действия в отношении самоходных машин и прицепов к ним</w:t>
            </w:r>
          </w:p>
        </w:tc>
        <w:tc>
          <w:tcPr>
            <w:tcW w:w="1134" w:type="dxa"/>
          </w:tcPr>
          <w:p w:rsidR="00E0660D" w:rsidRPr="00E0660D" w:rsidRDefault="00E0660D" w:rsidP="004F6880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Проведение технического осмотра</w:t>
            </w:r>
          </w:p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Выдача/замена удостоверений</w:t>
            </w:r>
          </w:p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тракториста-машиниста (тракториста)</w:t>
            </w:r>
          </w:p>
        </w:tc>
        <w:tc>
          <w:tcPr>
            <w:tcW w:w="1559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Проведение экзаменов на право управления самоходными машинами</w:t>
            </w:r>
          </w:p>
        </w:tc>
        <w:tc>
          <w:tcPr>
            <w:tcW w:w="2268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126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План</w:t>
            </w:r>
          </w:p>
        </w:tc>
      </w:tr>
      <w:tr w:rsidR="00E0660D" w:rsidRPr="00E0660D" w:rsidTr="00E0660D">
        <w:tc>
          <w:tcPr>
            <w:tcW w:w="1419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6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18</w:t>
            </w:r>
          </w:p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</w:rPr>
            </w:pPr>
          </w:p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0660D" w:rsidRPr="00E0660D" w:rsidRDefault="00E0660D" w:rsidP="004F688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6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0660D" w:rsidRPr="00E0660D" w:rsidRDefault="00E0660D" w:rsidP="004F6880">
            <w:pPr>
              <w:jc w:val="center"/>
              <w:rPr>
                <w:highlight w:val="yellow"/>
              </w:rPr>
            </w:pPr>
            <w:r w:rsidRPr="00E06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0660D" w:rsidRPr="00E0660D" w:rsidRDefault="00E0660D" w:rsidP="004F6880">
            <w:pPr>
              <w:jc w:val="both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>1. ответы на запросы по самоходной технике – 31</w:t>
            </w:r>
          </w:p>
          <w:p w:rsidR="00E0660D" w:rsidRPr="00E0660D" w:rsidRDefault="00E0660D" w:rsidP="004F6880">
            <w:pPr>
              <w:jc w:val="both"/>
              <w:rPr>
                <w:rFonts w:ascii="Times New Roman" w:hAnsi="Times New Roman" w:cs="Times New Roman"/>
              </w:rPr>
            </w:pPr>
            <w:r w:rsidRPr="00E0660D">
              <w:rPr>
                <w:rFonts w:ascii="Times New Roman" w:hAnsi="Times New Roman" w:cs="Times New Roman"/>
              </w:rPr>
              <w:t xml:space="preserve">2. внесение в базу </w:t>
            </w:r>
            <w:proofErr w:type="spellStart"/>
            <w:r w:rsidRPr="00E0660D">
              <w:rPr>
                <w:rFonts w:ascii="Times New Roman" w:hAnsi="Times New Roman" w:cs="Times New Roman"/>
              </w:rPr>
              <w:t>Гостехнадзор</w:t>
            </w:r>
            <w:proofErr w:type="spellEnd"/>
            <w:r w:rsidRPr="00E0660D">
              <w:rPr>
                <w:rFonts w:ascii="Times New Roman" w:hAnsi="Times New Roman" w:cs="Times New Roman"/>
              </w:rPr>
              <w:t xml:space="preserve"> информации о лишении граждан права управления ТС – 8; Справки ФЛ отсутствие/наличие ТС - 32</w:t>
            </w:r>
          </w:p>
          <w:p w:rsidR="00E0660D" w:rsidRPr="00E0660D" w:rsidRDefault="00E0660D" w:rsidP="004F6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660D" w:rsidRPr="00E0660D" w:rsidRDefault="00E0660D" w:rsidP="004F68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660D" w:rsidRDefault="00E0660D" w:rsidP="00E0660D"/>
    <w:p w:rsidR="00F74335" w:rsidRPr="00F74335" w:rsidRDefault="00F74335" w:rsidP="00F74335">
      <w:pPr>
        <w:pStyle w:val="a3"/>
        <w:ind w:left="928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F74335" w:rsidRPr="00F74335" w:rsidSect="006A0977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42" w:rsidRDefault="00164542" w:rsidP="003C5D27">
      <w:pPr>
        <w:spacing w:after="0" w:line="240" w:lineRule="auto"/>
      </w:pPr>
      <w:r>
        <w:separator/>
      </w:r>
    </w:p>
  </w:endnote>
  <w:endnote w:type="continuationSeparator" w:id="0">
    <w:p w:rsidR="00164542" w:rsidRDefault="00164542" w:rsidP="003C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42" w:rsidRDefault="00164542" w:rsidP="003C5D27">
      <w:pPr>
        <w:spacing w:after="0" w:line="240" w:lineRule="auto"/>
      </w:pPr>
      <w:r>
        <w:separator/>
      </w:r>
    </w:p>
  </w:footnote>
  <w:footnote w:type="continuationSeparator" w:id="0">
    <w:p w:rsidR="00164542" w:rsidRDefault="00164542" w:rsidP="003C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350563"/>
      <w:docPartObj>
        <w:docPartGallery w:val="Page Numbers (Top of Page)"/>
        <w:docPartUnique/>
      </w:docPartObj>
    </w:sdtPr>
    <w:sdtEndPr/>
    <w:sdtContent>
      <w:p w:rsidR="003C5D27" w:rsidRDefault="003C5D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60D">
          <w:rPr>
            <w:noProof/>
          </w:rPr>
          <w:t>6</w:t>
        </w:r>
        <w:r>
          <w:fldChar w:fldCharType="end"/>
        </w:r>
      </w:p>
    </w:sdtContent>
  </w:sdt>
  <w:p w:rsidR="003C5D27" w:rsidRDefault="003C5D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837"/>
    <w:multiLevelType w:val="hybridMultilevel"/>
    <w:tmpl w:val="486CE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3F3"/>
    <w:multiLevelType w:val="hybridMultilevel"/>
    <w:tmpl w:val="190AEADA"/>
    <w:lvl w:ilvl="0" w:tplc="4B8CCC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55E2"/>
    <w:multiLevelType w:val="hybridMultilevel"/>
    <w:tmpl w:val="D3FE2F64"/>
    <w:lvl w:ilvl="0" w:tplc="02446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E5546B"/>
    <w:multiLevelType w:val="hybridMultilevel"/>
    <w:tmpl w:val="27EAA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20355"/>
    <w:multiLevelType w:val="hybridMultilevel"/>
    <w:tmpl w:val="9F2E1F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5A5946"/>
    <w:multiLevelType w:val="hybridMultilevel"/>
    <w:tmpl w:val="CA18A8A4"/>
    <w:lvl w:ilvl="0" w:tplc="CE202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55567E2"/>
    <w:multiLevelType w:val="hybridMultilevel"/>
    <w:tmpl w:val="E89C65CE"/>
    <w:lvl w:ilvl="0" w:tplc="CE74C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437492"/>
    <w:multiLevelType w:val="hybridMultilevel"/>
    <w:tmpl w:val="F516CF58"/>
    <w:lvl w:ilvl="0" w:tplc="B686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0A36BF"/>
    <w:multiLevelType w:val="hybridMultilevel"/>
    <w:tmpl w:val="5420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C7458"/>
    <w:multiLevelType w:val="hybridMultilevel"/>
    <w:tmpl w:val="61207B30"/>
    <w:lvl w:ilvl="0" w:tplc="0854DD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1A2474"/>
    <w:multiLevelType w:val="hybridMultilevel"/>
    <w:tmpl w:val="5588D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32B81"/>
    <w:multiLevelType w:val="hybridMultilevel"/>
    <w:tmpl w:val="E6A8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5E6F"/>
    <w:multiLevelType w:val="hybridMultilevel"/>
    <w:tmpl w:val="D044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E"/>
    <w:rsid w:val="0001716B"/>
    <w:rsid w:val="000206D1"/>
    <w:rsid w:val="00025122"/>
    <w:rsid w:val="0002659E"/>
    <w:rsid w:val="00042BED"/>
    <w:rsid w:val="000513DD"/>
    <w:rsid w:val="00062539"/>
    <w:rsid w:val="0006709B"/>
    <w:rsid w:val="000748CD"/>
    <w:rsid w:val="00083AC8"/>
    <w:rsid w:val="00085FB2"/>
    <w:rsid w:val="00093AAD"/>
    <w:rsid w:val="000B1B33"/>
    <w:rsid w:val="000B20E2"/>
    <w:rsid w:val="000B2F23"/>
    <w:rsid w:val="000B642D"/>
    <w:rsid w:val="000C21D6"/>
    <w:rsid w:val="000C51F6"/>
    <w:rsid w:val="000D47C6"/>
    <w:rsid w:val="000E39AD"/>
    <w:rsid w:val="000E6978"/>
    <w:rsid w:val="000F7302"/>
    <w:rsid w:val="001021E8"/>
    <w:rsid w:val="0010236E"/>
    <w:rsid w:val="001077B9"/>
    <w:rsid w:val="001116AF"/>
    <w:rsid w:val="0011206A"/>
    <w:rsid w:val="001313AE"/>
    <w:rsid w:val="001357AE"/>
    <w:rsid w:val="00135C1C"/>
    <w:rsid w:val="00146692"/>
    <w:rsid w:val="00151A3C"/>
    <w:rsid w:val="00156321"/>
    <w:rsid w:val="00157624"/>
    <w:rsid w:val="00162095"/>
    <w:rsid w:val="00163525"/>
    <w:rsid w:val="00164542"/>
    <w:rsid w:val="00175558"/>
    <w:rsid w:val="00176A74"/>
    <w:rsid w:val="00177338"/>
    <w:rsid w:val="0018473F"/>
    <w:rsid w:val="001A1C0D"/>
    <w:rsid w:val="001A1F85"/>
    <w:rsid w:val="001A6D25"/>
    <w:rsid w:val="001B0B40"/>
    <w:rsid w:val="001B7FF7"/>
    <w:rsid w:val="001C3091"/>
    <w:rsid w:val="001C3C57"/>
    <w:rsid w:val="001D1861"/>
    <w:rsid w:val="001D19F3"/>
    <w:rsid w:val="001D27B9"/>
    <w:rsid w:val="001E7CC9"/>
    <w:rsid w:val="001F3EF6"/>
    <w:rsid w:val="001F6D9D"/>
    <w:rsid w:val="00201BD3"/>
    <w:rsid w:val="00201DA1"/>
    <w:rsid w:val="002031B5"/>
    <w:rsid w:val="00212CE7"/>
    <w:rsid w:val="00220163"/>
    <w:rsid w:val="00237DDA"/>
    <w:rsid w:val="00240B2D"/>
    <w:rsid w:val="00246C1D"/>
    <w:rsid w:val="002777C6"/>
    <w:rsid w:val="00282907"/>
    <w:rsid w:val="002829B2"/>
    <w:rsid w:val="0028481F"/>
    <w:rsid w:val="00286438"/>
    <w:rsid w:val="002A3179"/>
    <w:rsid w:val="002B5371"/>
    <w:rsid w:val="002B6312"/>
    <w:rsid w:val="002C18FF"/>
    <w:rsid w:val="002D2A30"/>
    <w:rsid w:val="002D331F"/>
    <w:rsid w:val="002D4D83"/>
    <w:rsid w:val="002E16E9"/>
    <w:rsid w:val="002F4C47"/>
    <w:rsid w:val="003057DD"/>
    <w:rsid w:val="0030649A"/>
    <w:rsid w:val="003265A8"/>
    <w:rsid w:val="00332391"/>
    <w:rsid w:val="003328EC"/>
    <w:rsid w:val="00333253"/>
    <w:rsid w:val="003411B0"/>
    <w:rsid w:val="00352A5E"/>
    <w:rsid w:val="003743A5"/>
    <w:rsid w:val="00374FFD"/>
    <w:rsid w:val="0038099D"/>
    <w:rsid w:val="00387EB7"/>
    <w:rsid w:val="00391969"/>
    <w:rsid w:val="003A34D8"/>
    <w:rsid w:val="003A54EB"/>
    <w:rsid w:val="003B53BE"/>
    <w:rsid w:val="003B5C3B"/>
    <w:rsid w:val="003B7B20"/>
    <w:rsid w:val="003C5D27"/>
    <w:rsid w:val="003C73DA"/>
    <w:rsid w:val="003C744B"/>
    <w:rsid w:val="003C7E0B"/>
    <w:rsid w:val="003D0B30"/>
    <w:rsid w:val="003E2826"/>
    <w:rsid w:val="003F02A0"/>
    <w:rsid w:val="003F3C6A"/>
    <w:rsid w:val="003F4E66"/>
    <w:rsid w:val="00400B18"/>
    <w:rsid w:val="004020EB"/>
    <w:rsid w:val="00410774"/>
    <w:rsid w:val="004111D1"/>
    <w:rsid w:val="00420985"/>
    <w:rsid w:val="00421E28"/>
    <w:rsid w:val="00430E4C"/>
    <w:rsid w:val="00430ED3"/>
    <w:rsid w:val="00432D86"/>
    <w:rsid w:val="00433B78"/>
    <w:rsid w:val="00434B44"/>
    <w:rsid w:val="004404D3"/>
    <w:rsid w:val="00440F40"/>
    <w:rsid w:val="00445E14"/>
    <w:rsid w:val="00456481"/>
    <w:rsid w:val="004579B5"/>
    <w:rsid w:val="00487BEF"/>
    <w:rsid w:val="004A0208"/>
    <w:rsid w:val="004A711A"/>
    <w:rsid w:val="004B06BE"/>
    <w:rsid w:val="004B4D07"/>
    <w:rsid w:val="004C320D"/>
    <w:rsid w:val="004D61FB"/>
    <w:rsid w:val="004F3992"/>
    <w:rsid w:val="00507754"/>
    <w:rsid w:val="00514E61"/>
    <w:rsid w:val="005161B6"/>
    <w:rsid w:val="0052145D"/>
    <w:rsid w:val="00522E03"/>
    <w:rsid w:val="005240C6"/>
    <w:rsid w:val="00525DBC"/>
    <w:rsid w:val="00542806"/>
    <w:rsid w:val="0055145B"/>
    <w:rsid w:val="00551878"/>
    <w:rsid w:val="005570C2"/>
    <w:rsid w:val="005769E1"/>
    <w:rsid w:val="00580569"/>
    <w:rsid w:val="0058315C"/>
    <w:rsid w:val="0059216F"/>
    <w:rsid w:val="0059264E"/>
    <w:rsid w:val="005A32CC"/>
    <w:rsid w:val="005B1627"/>
    <w:rsid w:val="005B1640"/>
    <w:rsid w:val="005B3B61"/>
    <w:rsid w:val="005C2E8C"/>
    <w:rsid w:val="005D5E8B"/>
    <w:rsid w:val="005E2A65"/>
    <w:rsid w:val="005E3326"/>
    <w:rsid w:val="005E56A3"/>
    <w:rsid w:val="00606554"/>
    <w:rsid w:val="00607FDA"/>
    <w:rsid w:val="006219D1"/>
    <w:rsid w:val="00632C82"/>
    <w:rsid w:val="00632F0E"/>
    <w:rsid w:val="00637F9B"/>
    <w:rsid w:val="006406D9"/>
    <w:rsid w:val="006424C9"/>
    <w:rsid w:val="00665939"/>
    <w:rsid w:val="00673DD0"/>
    <w:rsid w:val="00676447"/>
    <w:rsid w:val="00683A53"/>
    <w:rsid w:val="006A0977"/>
    <w:rsid w:val="006C02E0"/>
    <w:rsid w:val="006C3079"/>
    <w:rsid w:val="006C705D"/>
    <w:rsid w:val="006E3339"/>
    <w:rsid w:val="006E650E"/>
    <w:rsid w:val="006F603C"/>
    <w:rsid w:val="006F7202"/>
    <w:rsid w:val="00760AFD"/>
    <w:rsid w:val="00764B71"/>
    <w:rsid w:val="00772A43"/>
    <w:rsid w:val="007B6B43"/>
    <w:rsid w:val="007B749D"/>
    <w:rsid w:val="007E46F0"/>
    <w:rsid w:val="007E7841"/>
    <w:rsid w:val="007F7046"/>
    <w:rsid w:val="00806E13"/>
    <w:rsid w:val="008242BB"/>
    <w:rsid w:val="00833BC2"/>
    <w:rsid w:val="0084120A"/>
    <w:rsid w:val="00844B81"/>
    <w:rsid w:val="00851E23"/>
    <w:rsid w:val="00853030"/>
    <w:rsid w:val="00856463"/>
    <w:rsid w:val="00862A7E"/>
    <w:rsid w:val="00863586"/>
    <w:rsid w:val="00866E89"/>
    <w:rsid w:val="00872910"/>
    <w:rsid w:val="008876B6"/>
    <w:rsid w:val="008916C7"/>
    <w:rsid w:val="0089600D"/>
    <w:rsid w:val="008A1216"/>
    <w:rsid w:val="008A5771"/>
    <w:rsid w:val="008D4F16"/>
    <w:rsid w:val="008E5B4E"/>
    <w:rsid w:val="008E72A2"/>
    <w:rsid w:val="008F0029"/>
    <w:rsid w:val="008F111F"/>
    <w:rsid w:val="008F3B20"/>
    <w:rsid w:val="008F3EDF"/>
    <w:rsid w:val="00901ECF"/>
    <w:rsid w:val="00906A88"/>
    <w:rsid w:val="00910CCE"/>
    <w:rsid w:val="0091460B"/>
    <w:rsid w:val="00916DCA"/>
    <w:rsid w:val="009242C5"/>
    <w:rsid w:val="0092584A"/>
    <w:rsid w:val="00937376"/>
    <w:rsid w:val="0093764B"/>
    <w:rsid w:val="00947C59"/>
    <w:rsid w:val="00950F04"/>
    <w:rsid w:val="0095378F"/>
    <w:rsid w:val="00954A05"/>
    <w:rsid w:val="00962520"/>
    <w:rsid w:val="00967C73"/>
    <w:rsid w:val="00973027"/>
    <w:rsid w:val="00974196"/>
    <w:rsid w:val="009A0DCA"/>
    <w:rsid w:val="009A599B"/>
    <w:rsid w:val="009B577C"/>
    <w:rsid w:val="009B7AD1"/>
    <w:rsid w:val="009C0AA2"/>
    <w:rsid w:val="009D11F5"/>
    <w:rsid w:val="009E1F51"/>
    <w:rsid w:val="009E6C60"/>
    <w:rsid w:val="009F1CDC"/>
    <w:rsid w:val="009F20AF"/>
    <w:rsid w:val="00A04C7A"/>
    <w:rsid w:val="00A13CA6"/>
    <w:rsid w:val="00A252C2"/>
    <w:rsid w:val="00A364B2"/>
    <w:rsid w:val="00A45BF8"/>
    <w:rsid w:val="00A61249"/>
    <w:rsid w:val="00A7779F"/>
    <w:rsid w:val="00A83896"/>
    <w:rsid w:val="00A8665E"/>
    <w:rsid w:val="00A92E3D"/>
    <w:rsid w:val="00A9366B"/>
    <w:rsid w:val="00AA11F6"/>
    <w:rsid w:val="00AA2793"/>
    <w:rsid w:val="00AA291D"/>
    <w:rsid w:val="00AA582F"/>
    <w:rsid w:val="00AC454F"/>
    <w:rsid w:val="00AC65A5"/>
    <w:rsid w:val="00AD6DE7"/>
    <w:rsid w:val="00AF4BB8"/>
    <w:rsid w:val="00AF7E36"/>
    <w:rsid w:val="00B059CE"/>
    <w:rsid w:val="00B217D1"/>
    <w:rsid w:val="00B35A52"/>
    <w:rsid w:val="00B51BF0"/>
    <w:rsid w:val="00B56063"/>
    <w:rsid w:val="00B64556"/>
    <w:rsid w:val="00B7582B"/>
    <w:rsid w:val="00B958AB"/>
    <w:rsid w:val="00BA1147"/>
    <w:rsid w:val="00BB422A"/>
    <w:rsid w:val="00BC6413"/>
    <w:rsid w:val="00BD61DD"/>
    <w:rsid w:val="00BF679A"/>
    <w:rsid w:val="00BF6EC9"/>
    <w:rsid w:val="00C11A9E"/>
    <w:rsid w:val="00C14B28"/>
    <w:rsid w:val="00C15EAA"/>
    <w:rsid w:val="00C16F6A"/>
    <w:rsid w:val="00C178C2"/>
    <w:rsid w:val="00C21B43"/>
    <w:rsid w:val="00C25020"/>
    <w:rsid w:val="00C35091"/>
    <w:rsid w:val="00C3526F"/>
    <w:rsid w:val="00C6172F"/>
    <w:rsid w:val="00C72E67"/>
    <w:rsid w:val="00C85130"/>
    <w:rsid w:val="00C90A7E"/>
    <w:rsid w:val="00C9518F"/>
    <w:rsid w:val="00C96F6B"/>
    <w:rsid w:val="00CA3CC3"/>
    <w:rsid w:val="00CC3474"/>
    <w:rsid w:val="00CC3959"/>
    <w:rsid w:val="00CC51B0"/>
    <w:rsid w:val="00CC558B"/>
    <w:rsid w:val="00CC69A4"/>
    <w:rsid w:val="00CD334B"/>
    <w:rsid w:val="00CD3AA7"/>
    <w:rsid w:val="00CE67C9"/>
    <w:rsid w:val="00CE761B"/>
    <w:rsid w:val="00D0570B"/>
    <w:rsid w:val="00D13A7E"/>
    <w:rsid w:val="00D17F52"/>
    <w:rsid w:val="00D40051"/>
    <w:rsid w:val="00D43C8E"/>
    <w:rsid w:val="00D54EE6"/>
    <w:rsid w:val="00D57118"/>
    <w:rsid w:val="00D575DB"/>
    <w:rsid w:val="00D64CB3"/>
    <w:rsid w:val="00D750F3"/>
    <w:rsid w:val="00D754AD"/>
    <w:rsid w:val="00D85981"/>
    <w:rsid w:val="00D86EB5"/>
    <w:rsid w:val="00D86F77"/>
    <w:rsid w:val="00D87B9A"/>
    <w:rsid w:val="00D87D10"/>
    <w:rsid w:val="00D90EF9"/>
    <w:rsid w:val="00DA5015"/>
    <w:rsid w:val="00DA6552"/>
    <w:rsid w:val="00DA6D75"/>
    <w:rsid w:val="00DA7502"/>
    <w:rsid w:val="00DB201B"/>
    <w:rsid w:val="00DC3D9C"/>
    <w:rsid w:val="00DD5D4B"/>
    <w:rsid w:val="00DE6F67"/>
    <w:rsid w:val="00DF5795"/>
    <w:rsid w:val="00DF6739"/>
    <w:rsid w:val="00E045C0"/>
    <w:rsid w:val="00E0660D"/>
    <w:rsid w:val="00E1179C"/>
    <w:rsid w:val="00E22EE6"/>
    <w:rsid w:val="00E23BD1"/>
    <w:rsid w:val="00E24D7B"/>
    <w:rsid w:val="00E37835"/>
    <w:rsid w:val="00E41268"/>
    <w:rsid w:val="00E44E0E"/>
    <w:rsid w:val="00E5787D"/>
    <w:rsid w:val="00E64FE0"/>
    <w:rsid w:val="00E67FE8"/>
    <w:rsid w:val="00E70BAD"/>
    <w:rsid w:val="00E82683"/>
    <w:rsid w:val="00E83DB5"/>
    <w:rsid w:val="00E87930"/>
    <w:rsid w:val="00E9511B"/>
    <w:rsid w:val="00EA3924"/>
    <w:rsid w:val="00EB38A8"/>
    <w:rsid w:val="00EC293A"/>
    <w:rsid w:val="00EC53BB"/>
    <w:rsid w:val="00ED0C33"/>
    <w:rsid w:val="00ED7284"/>
    <w:rsid w:val="00EE6293"/>
    <w:rsid w:val="00F000ED"/>
    <w:rsid w:val="00F11DC7"/>
    <w:rsid w:val="00F16D40"/>
    <w:rsid w:val="00F26085"/>
    <w:rsid w:val="00F2707B"/>
    <w:rsid w:val="00F36CCE"/>
    <w:rsid w:val="00F373F4"/>
    <w:rsid w:val="00F43BFE"/>
    <w:rsid w:val="00F44CF1"/>
    <w:rsid w:val="00F51D7E"/>
    <w:rsid w:val="00F542D5"/>
    <w:rsid w:val="00F56769"/>
    <w:rsid w:val="00F67020"/>
    <w:rsid w:val="00F74335"/>
    <w:rsid w:val="00F809C7"/>
    <w:rsid w:val="00F817BD"/>
    <w:rsid w:val="00F97F30"/>
    <w:rsid w:val="00FA6632"/>
    <w:rsid w:val="00FB4ACF"/>
    <w:rsid w:val="00FC20BF"/>
    <w:rsid w:val="00FE344B"/>
    <w:rsid w:val="00FF53A5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5BEF-0730-46D9-BB6D-25C87A03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E"/>
    <w:pPr>
      <w:ind w:left="720"/>
      <w:contextualSpacing/>
    </w:pPr>
  </w:style>
  <w:style w:type="paragraph" w:customStyle="1" w:styleId="ConsPlusNormal">
    <w:name w:val="ConsPlusNormal"/>
    <w:rsid w:val="008E5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E5B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571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F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0D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1D27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case-header-casenum">
    <w:name w:val="js-case-header-case_num"/>
    <w:basedOn w:val="a0"/>
    <w:rsid w:val="001D27B9"/>
  </w:style>
  <w:style w:type="paragraph" w:customStyle="1" w:styleId="cseeade915">
    <w:name w:val="cseeade915"/>
    <w:basedOn w:val="a"/>
    <w:rsid w:val="004579B5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D27"/>
  </w:style>
  <w:style w:type="paragraph" w:styleId="ab">
    <w:name w:val="footer"/>
    <w:basedOn w:val="a"/>
    <w:link w:val="ac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D27"/>
  </w:style>
  <w:style w:type="paragraph" w:customStyle="1" w:styleId="Default">
    <w:name w:val="Default"/>
    <w:rsid w:val="001A1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-left-20">
    <w:name w:val="span-left-20"/>
    <w:basedOn w:val="a0"/>
    <w:rsid w:val="008916C7"/>
  </w:style>
  <w:style w:type="paragraph" w:customStyle="1" w:styleId="xmsonormal">
    <w:name w:val="x_msonormal"/>
    <w:basedOn w:val="a"/>
    <w:rsid w:val="00C6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F743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Корчагина</dc:creator>
  <cp:lastModifiedBy>Мартынов Дмитрий Викторович</cp:lastModifiedBy>
  <cp:revision>4</cp:revision>
  <cp:lastPrinted>2018-10-26T09:17:00Z</cp:lastPrinted>
  <dcterms:created xsi:type="dcterms:W3CDTF">2019-06-28T11:24:00Z</dcterms:created>
  <dcterms:modified xsi:type="dcterms:W3CDTF">2019-06-28T11:33:00Z</dcterms:modified>
</cp:coreProperties>
</file>